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F4F" w:rsidRDefault="00657F4F" w:rsidP="00657F4F">
      <w:pPr>
        <w:pStyle w:val="1"/>
        <w:spacing w:before="120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2693035</wp:posOffset>
            </wp:positionH>
            <wp:positionV relativeFrom="paragraph">
              <wp:posOffset>81280</wp:posOffset>
            </wp:positionV>
            <wp:extent cx="428625" cy="581025"/>
            <wp:effectExtent l="0" t="0" r="9525" b="9525"/>
            <wp:wrapSquare wrapText="bothSides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81E6A">
        <w:rPr>
          <w:rFonts w:ascii="Times New Roman" w:hAnsi="Times New Roman"/>
          <w:caps/>
          <w:color w:val="000000"/>
          <w:sz w:val="24"/>
          <w:szCs w:val="24"/>
          <w:lang w:val="uk-UA"/>
        </w:rPr>
        <w:t xml:space="preserve"> </w:t>
      </w:r>
    </w:p>
    <w:p w:rsidR="00657F4F" w:rsidRDefault="007E36AC" w:rsidP="00657F4F">
      <w:pPr>
        <w:pStyle w:val="1"/>
        <w:spacing w:before="120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caps/>
          <w:color w:val="000000"/>
          <w:sz w:val="24"/>
          <w:szCs w:val="24"/>
          <w:lang w:val="uk-UA"/>
        </w:rPr>
        <w:t xml:space="preserve">                                 </w:t>
      </w:r>
    </w:p>
    <w:p w:rsidR="00657F4F" w:rsidRDefault="00657F4F" w:rsidP="00657F4F">
      <w:pPr>
        <w:pStyle w:val="1"/>
        <w:spacing w:before="120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</w:p>
    <w:p w:rsidR="00657F4F" w:rsidRDefault="007E36AC" w:rsidP="007E36AC">
      <w:pPr>
        <w:spacing w:before="180" w:after="360"/>
        <w:rPr>
          <w:b/>
          <w:color w:val="000000"/>
          <w:spacing w:val="20"/>
          <w:sz w:val="28"/>
          <w:szCs w:val="28"/>
          <w:lang w:val="uk-UA"/>
        </w:rPr>
      </w:pPr>
      <w:r>
        <w:rPr>
          <w:b/>
          <w:color w:val="000000"/>
          <w:spacing w:val="20"/>
          <w:sz w:val="28"/>
          <w:szCs w:val="28"/>
          <w:lang w:val="uk-UA"/>
        </w:rPr>
        <w:t xml:space="preserve">                            </w:t>
      </w:r>
      <w:r w:rsidR="00657F4F">
        <w:rPr>
          <w:b/>
          <w:color w:val="000000"/>
          <w:spacing w:val="20"/>
          <w:sz w:val="28"/>
          <w:szCs w:val="28"/>
          <w:lang w:val="uk-UA"/>
        </w:rPr>
        <w:t>ІЧНЯНСЬКА  МІСЬКА РАДА</w:t>
      </w:r>
    </w:p>
    <w:p w:rsidR="00657F4F" w:rsidRDefault="007E36AC" w:rsidP="007E36AC">
      <w:pPr>
        <w:rPr>
          <w:b/>
          <w:bCs/>
          <w:caps/>
          <w:color w:val="000000"/>
          <w:spacing w:val="100"/>
          <w:sz w:val="28"/>
          <w:szCs w:val="28"/>
          <w:lang w:val="uk-UA"/>
        </w:rPr>
      </w:pPr>
      <w:r>
        <w:rPr>
          <w:b/>
          <w:bCs/>
          <w:caps/>
          <w:color w:val="000000"/>
          <w:spacing w:val="100"/>
          <w:sz w:val="28"/>
          <w:szCs w:val="28"/>
          <w:lang w:val="uk-UA"/>
        </w:rPr>
        <w:t xml:space="preserve">               </w:t>
      </w:r>
      <w:r w:rsidR="00657F4F">
        <w:rPr>
          <w:b/>
          <w:bCs/>
          <w:caps/>
          <w:color w:val="000000"/>
          <w:spacing w:val="100"/>
          <w:sz w:val="28"/>
          <w:szCs w:val="28"/>
          <w:lang w:val="uk-UA"/>
        </w:rPr>
        <w:t>РОЗПОРЯДЖЕННЯ</w:t>
      </w:r>
    </w:p>
    <w:p w:rsidR="00981E6A" w:rsidRDefault="00981E6A" w:rsidP="00657F4F">
      <w:pPr>
        <w:jc w:val="center"/>
        <w:rPr>
          <w:b/>
          <w:bCs/>
          <w:caps/>
          <w:color w:val="000000"/>
          <w:spacing w:val="100"/>
          <w:sz w:val="28"/>
          <w:szCs w:val="28"/>
          <w:lang w:val="uk-UA"/>
        </w:rPr>
      </w:pPr>
    </w:p>
    <w:tbl>
      <w:tblPr>
        <w:tblW w:w="10658" w:type="dxa"/>
        <w:tblInd w:w="-14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62"/>
        <w:gridCol w:w="7096"/>
      </w:tblGrid>
      <w:tr w:rsidR="00151CF5" w:rsidTr="007E36AC">
        <w:trPr>
          <w:trHeight w:hRule="exact" w:val="340"/>
        </w:trPr>
        <w:tc>
          <w:tcPr>
            <w:tcW w:w="3562" w:type="dxa"/>
            <w:vAlign w:val="bottom"/>
          </w:tcPr>
          <w:p w:rsidR="00151CF5" w:rsidRDefault="00B103ED" w:rsidP="00F86265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20 жовтня</w:t>
            </w:r>
            <w:r w:rsidR="002F3404">
              <w:rPr>
                <w:color w:val="000000"/>
                <w:sz w:val="28"/>
                <w:szCs w:val="28"/>
                <w:lang w:val="uk-UA"/>
              </w:rPr>
              <w:t xml:space="preserve"> 2023 року</w:t>
            </w:r>
          </w:p>
        </w:tc>
        <w:tc>
          <w:tcPr>
            <w:tcW w:w="7096" w:type="dxa"/>
            <w:vAlign w:val="bottom"/>
          </w:tcPr>
          <w:p w:rsidR="00151CF5" w:rsidRDefault="008B031D" w:rsidP="00B103ED">
            <w:pPr>
              <w:keepNext/>
              <w:spacing w:before="60" w:line="240" w:lineRule="exact"/>
              <w:ind w:right="-29"/>
              <w:outlineLvl w:val="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</w:t>
            </w:r>
            <w:r w:rsidR="002F3404">
              <w:rPr>
                <w:color w:val="000000"/>
                <w:sz w:val="28"/>
                <w:szCs w:val="28"/>
                <w:lang w:val="uk-UA"/>
              </w:rPr>
              <w:t xml:space="preserve">                                                 </w:t>
            </w:r>
            <w:r w:rsidR="00F86265">
              <w:rPr>
                <w:color w:val="000000"/>
                <w:sz w:val="28"/>
                <w:szCs w:val="28"/>
                <w:lang w:val="uk-UA"/>
              </w:rPr>
              <w:t xml:space="preserve">              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="00151CF5">
              <w:rPr>
                <w:color w:val="000000"/>
                <w:sz w:val="28"/>
                <w:szCs w:val="28"/>
                <w:lang w:val="uk-UA"/>
              </w:rPr>
              <w:t xml:space="preserve"> № </w:t>
            </w:r>
            <w:r w:rsidR="00B103ED">
              <w:rPr>
                <w:color w:val="000000"/>
                <w:sz w:val="28"/>
                <w:szCs w:val="28"/>
                <w:lang w:val="uk-UA"/>
              </w:rPr>
              <w:t>22</w:t>
            </w:r>
            <w:r w:rsidR="00812960">
              <w:rPr>
                <w:color w:val="000000"/>
                <w:sz w:val="28"/>
                <w:szCs w:val="28"/>
                <w:lang w:val="uk-UA"/>
              </w:rPr>
              <w:t>4</w:t>
            </w:r>
          </w:p>
          <w:p w:rsidR="007E36AC" w:rsidRDefault="007E36AC" w:rsidP="00B103ED">
            <w:pPr>
              <w:keepNext/>
              <w:spacing w:before="60" w:line="240" w:lineRule="exact"/>
              <w:ind w:right="-29"/>
              <w:outlineLvl w:val="0"/>
              <w:rPr>
                <w:color w:val="000000"/>
                <w:sz w:val="28"/>
                <w:szCs w:val="28"/>
                <w:lang w:val="uk-UA"/>
              </w:rPr>
            </w:pPr>
          </w:p>
          <w:p w:rsidR="007E36AC" w:rsidRDefault="007E36AC" w:rsidP="00B103ED">
            <w:pPr>
              <w:keepNext/>
              <w:spacing w:before="60" w:line="240" w:lineRule="exact"/>
              <w:ind w:right="-29"/>
              <w:outlineLvl w:val="0"/>
              <w:rPr>
                <w:color w:val="000000"/>
                <w:sz w:val="28"/>
                <w:szCs w:val="28"/>
                <w:lang w:val="uk-UA"/>
              </w:rPr>
            </w:pPr>
          </w:p>
          <w:p w:rsidR="007E36AC" w:rsidRDefault="007E36AC" w:rsidP="00B103ED">
            <w:pPr>
              <w:keepNext/>
              <w:spacing w:before="60" w:line="240" w:lineRule="exact"/>
              <w:ind w:right="-29"/>
              <w:outlineLvl w:val="0"/>
              <w:rPr>
                <w:color w:val="000000"/>
                <w:sz w:val="28"/>
                <w:szCs w:val="28"/>
                <w:lang w:val="uk-UA"/>
              </w:rPr>
            </w:pPr>
          </w:p>
          <w:p w:rsidR="007E36AC" w:rsidRDefault="007E36AC" w:rsidP="00B103ED">
            <w:pPr>
              <w:keepNext/>
              <w:spacing w:before="60" w:line="240" w:lineRule="exact"/>
              <w:ind w:right="-29"/>
              <w:outlineLvl w:val="0"/>
              <w:rPr>
                <w:color w:val="000000"/>
                <w:sz w:val="28"/>
                <w:szCs w:val="28"/>
                <w:lang w:val="uk-UA"/>
              </w:rPr>
            </w:pPr>
          </w:p>
          <w:p w:rsidR="007E36AC" w:rsidRDefault="007E36AC" w:rsidP="00B103ED">
            <w:pPr>
              <w:keepNext/>
              <w:spacing w:before="60" w:line="240" w:lineRule="exact"/>
              <w:ind w:right="-29"/>
              <w:outlineLvl w:val="0"/>
              <w:rPr>
                <w:color w:val="000000"/>
                <w:sz w:val="28"/>
                <w:szCs w:val="28"/>
                <w:lang w:val="uk-UA"/>
              </w:rPr>
            </w:pPr>
          </w:p>
          <w:p w:rsidR="007E36AC" w:rsidRDefault="007E36AC" w:rsidP="00B103ED">
            <w:pPr>
              <w:keepNext/>
              <w:spacing w:before="60" w:line="240" w:lineRule="exact"/>
              <w:ind w:right="-29"/>
              <w:outlineLvl w:val="0"/>
              <w:rPr>
                <w:color w:val="000000"/>
                <w:sz w:val="28"/>
                <w:szCs w:val="28"/>
                <w:lang w:val="uk-UA"/>
              </w:rPr>
            </w:pPr>
          </w:p>
        </w:tc>
      </w:tr>
    </w:tbl>
    <w:p w:rsidR="007E36AC" w:rsidRDefault="007E36AC" w:rsidP="00B103E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м. Ічня</w:t>
      </w:r>
    </w:p>
    <w:p w:rsidR="007E36AC" w:rsidRDefault="007E36AC" w:rsidP="00B103ED">
      <w:pPr>
        <w:rPr>
          <w:sz w:val="28"/>
          <w:szCs w:val="28"/>
          <w:lang w:val="uk-UA"/>
        </w:rPr>
      </w:pPr>
    </w:p>
    <w:p w:rsidR="00B103ED" w:rsidRDefault="00657F4F" w:rsidP="00812960">
      <w:pPr>
        <w:rPr>
          <w:sz w:val="28"/>
          <w:szCs w:val="28"/>
          <w:lang w:val="uk-UA"/>
        </w:rPr>
      </w:pPr>
      <w:r w:rsidRPr="00657F4F">
        <w:rPr>
          <w:sz w:val="28"/>
          <w:szCs w:val="28"/>
          <w:lang w:val="uk-UA"/>
        </w:rPr>
        <w:t xml:space="preserve">Про </w:t>
      </w:r>
      <w:r w:rsidR="00812960">
        <w:rPr>
          <w:sz w:val="28"/>
          <w:szCs w:val="28"/>
          <w:lang w:val="uk-UA"/>
        </w:rPr>
        <w:t xml:space="preserve">створення комісії </w:t>
      </w:r>
      <w:r w:rsidR="002D0124">
        <w:rPr>
          <w:sz w:val="28"/>
          <w:szCs w:val="28"/>
          <w:lang w:val="uk-UA"/>
        </w:rPr>
        <w:t xml:space="preserve"> для проведення </w:t>
      </w:r>
    </w:p>
    <w:p w:rsidR="002D0124" w:rsidRDefault="002D0124" w:rsidP="0081296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осіннього обстеження вулично</w:t>
      </w:r>
      <w:r w:rsidR="008341E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-</w:t>
      </w:r>
      <w:r w:rsidR="008341E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дорожньої </w:t>
      </w:r>
    </w:p>
    <w:p w:rsidR="002D0124" w:rsidRDefault="002D0124" w:rsidP="0081296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мережі</w:t>
      </w:r>
    </w:p>
    <w:p w:rsidR="00B103ED" w:rsidRDefault="00B103ED" w:rsidP="00B103ED">
      <w:pPr>
        <w:rPr>
          <w:sz w:val="28"/>
          <w:szCs w:val="28"/>
          <w:lang w:val="uk-UA"/>
        </w:rPr>
      </w:pPr>
    </w:p>
    <w:p w:rsidR="00D4335F" w:rsidRDefault="007E36AC" w:rsidP="0055695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</w:t>
      </w:r>
    </w:p>
    <w:p w:rsidR="00574DBF" w:rsidRDefault="008341E9" w:rsidP="00574DBF">
      <w:pPr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На виконання Закону України «Про дорожній рух», з метою визначення стану експлуатаційного утримання автомобільних доріг,</w:t>
      </w:r>
      <w:r w:rsidR="00B7022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вулиць</w:t>
      </w:r>
      <w:r w:rsidR="001C4464">
        <w:rPr>
          <w:sz w:val="28"/>
          <w:szCs w:val="28"/>
          <w:lang w:val="uk-UA"/>
        </w:rPr>
        <w:t xml:space="preserve"> населених пунктів</w:t>
      </w:r>
      <w:r w:rsidR="00644A5B">
        <w:rPr>
          <w:sz w:val="28"/>
          <w:szCs w:val="28"/>
          <w:lang w:val="uk-UA"/>
        </w:rPr>
        <w:t>, залізничних переїздів</w:t>
      </w:r>
      <w:r w:rsidR="00F64053">
        <w:rPr>
          <w:sz w:val="28"/>
          <w:szCs w:val="28"/>
          <w:lang w:val="uk-UA"/>
        </w:rPr>
        <w:t xml:space="preserve"> </w:t>
      </w:r>
      <w:r w:rsidR="00B70226">
        <w:rPr>
          <w:sz w:val="28"/>
          <w:szCs w:val="28"/>
          <w:lang w:val="uk-UA"/>
        </w:rPr>
        <w:t xml:space="preserve">після закінчення літнього періоду та </w:t>
      </w:r>
      <w:r w:rsidR="00F64053">
        <w:rPr>
          <w:sz w:val="28"/>
          <w:szCs w:val="28"/>
          <w:lang w:val="uk-UA"/>
        </w:rPr>
        <w:t xml:space="preserve">належної </w:t>
      </w:r>
      <w:r w:rsidR="00574DBF">
        <w:rPr>
          <w:sz w:val="28"/>
          <w:szCs w:val="28"/>
          <w:lang w:val="uk-UA"/>
        </w:rPr>
        <w:t>підготовки їх</w:t>
      </w:r>
      <w:r w:rsidR="00894181">
        <w:rPr>
          <w:sz w:val="28"/>
          <w:szCs w:val="28"/>
          <w:lang w:val="uk-UA"/>
        </w:rPr>
        <w:t xml:space="preserve"> </w:t>
      </w:r>
      <w:r w:rsidR="00574DBF">
        <w:rPr>
          <w:sz w:val="28"/>
          <w:szCs w:val="28"/>
          <w:lang w:val="uk-UA"/>
        </w:rPr>
        <w:t>до зимового періоду</w:t>
      </w:r>
      <w:r w:rsidR="00B70226">
        <w:rPr>
          <w:sz w:val="28"/>
          <w:szCs w:val="28"/>
          <w:lang w:val="uk-UA"/>
        </w:rPr>
        <w:t xml:space="preserve"> експлуатації</w:t>
      </w:r>
      <w:r w:rsidR="000919F3">
        <w:rPr>
          <w:sz w:val="28"/>
          <w:szCs w:val="28"/>
          <w:lang w:val="uk-UA"/>
        </w:rPr>
        <w:t xml:space="preserve">, </w:t>
      </w:r>
      <w:r w:rsidR="00574DBF">
        <w:rPr>
          <w:sz w:val="28"/>
          <w:szCs w:val="28"/>
          <w:lang w:val="uk-UA"/>
        </w:rPr>
        <w:t xml:space="preserve"> керуючись</w:t>
      </w:r>
      <w:r w:rsidR="00B70226">
        <w:rPr>
          <w:sz w:val="28"/>
          <w:szCs w:val="28"/>
          <w:lang w:val="uk-UA"/>
        </w:rPr>
        <w:t xml:space="preserve"> </w:t>
      </w:r>
      <w:r w:rsidR="00574DBF">
        <w:rPr>
          <w:sz w:val="28"/>
          <w:szCs w:val="28"/>
          <w:lang w:val="uk-UA"/>
        </w:rPr>
        <w:t xml:space="preserve"> </w:t>
      </w:r>
      <w:r w:rsidR="00574DBF">
        <w:rPr>
          <w:bCs/>
          <w:sz w:val="28"/>
          <w:szCs w:val="28"/>
          <w:lang w:val="uk-UA"/>
        </w:rPr>
        <w:t xml:space="preserve">п.20 ч.4 ст.42  Закону України «Про місцеве самоврядування в Україні» </w:t>
      </w:r>
    </w:p>
    <w:p w:rsidR="00672F6C" w:rsidRDefault="00672F6C" w:rsidP="00574DBF">
      <w:pPr>
        <w:jc w:val="both"/>
        <w:rPr>
          <w:bCs/>
          <w:sz w:val="28"/>
          <w:szCs w:val="28"/>
          <w:lang w:val="uk-UA"/>
        </w:rPr>
      </w:pPr>
    </w:p>
    <w:p w:rsidR="00574DBF" w:rsidRDefault="00574DBF" w:rsidP="00574DBF">
      <w:pPr>
        <w:jc w:val="both"/>
        <w:rPr>
          <w:b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</w:t>
      </w:r>
      <w:r w:rsidRPr="00D80F8C">
        <w:rPr>
          <w:b/>
          <w:sz w:val="28"/>
          <w:szCs w:val="28"/>
          <w:lang w:val="uk-UA"/>
        </w:rPr>
        <w:t xml:space="preserve">ЗОБОВ’ЯЗУЮ </w:t>
      </w:r>
      <w:r>
        <w:rPr>
          <w:b/>
          <w:sz w:val="28"/>
          <w:szCs w:val="28"/>
          <w:lang w:val="uk-UA"/>
        </w:rPr>
        <w:t>:</w:t>
      </w:r>
    </w:p>
    <w:p w:rsidR="00672F6C" w:rsidRPr="00D80F8C" w:rsidRDefault="00672F6C" w:rsidP="00574DBF">
      <w:pPr>
        <w:jc w:val="both"/>
        <w:rPr>
          <w:b/>
          <w:sz w:val="28"/>
          <w:szCs w:val="28"/>
          <w:lang w:val="uk-UA"/>
        </w:rPr>
      </w:pPr>
    </w:p>
    <w:p w:rsidR="00F068B9" w:rsidRPr="00A3484F" w:rsidRDefault="00A3484F" w:rsidP="00A3484F">
      <w:pPr>
        <w:ind w:firstLine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574DBF">
        <w:rPr>
          <w:sz w:val="28"/>
          <w:szCs w:val="28"/>
          <w:lang w:val="uk-UA"/>
        </w:rPr>
        <w:t xml:space="preserve">Створити комісію для проведення </w:t>
      </w:r>
      <w:r w:rsidR="00B70226">
        <w:rPr>
          <w:sz w:val="28"/>
          <w:szCs w:val="28"/>
          <w:lang w:val="uk-UA"/>
        </w:rPr>
        <w:t xml:space="preserve"> осіннього </w:t>
      </w:r>
      <w:r w:rsidR="00574DBF">
        <w:rPr>
          <w:sz w:val="28"/>
          <w:szCs w:val="28"/>
          <w:lang w:val="uk-UA"/>
        </w:rPr>
        <w:t>комісійн</w:t>
      </w:r>
      <w:r w:rsidR="00B70226">
        <w:rPr>
          <w:sz w:val="28"/>
          <w:szCs w:val="28"/>
          <w:lang w:val="uk-UA"/>
        </w:rPr>
        <w:t>ого</w:t>
      </w:r>
      <w:r w:rsidR="00574DBF">
        <w:rPr>
          <w:sz w:val="28"/>
          <w:szCs w:val="28"/>
          <w:lang w:val="uk-UA"/>
        </w:rPr>
        <w:t xml:space="preserve"> обстежен</w:t>
      </w:r>
      <w:r w:rsidR="00B70226">
        <w:rPr>
          <w:sz w:val="28"/>
          <w:szCs w:val="28"/>
          <w:lang w:val="uk-UA"/>
        </w:rPr>
        <w:t>ня</w:t>
      </w:r>
      <w:r w:rsidR="00574DBF">
        <w:rPr>
          <w:sz w:val="28"/>
          <w:szCs w:val="28"/>
          <w:lang w:val="uk-UA"/>
        </w:rPr>
        <w:t xml:space="preserve"> </w:t>
      </w:r>
      <w:r w:rsidR="009E09D2">
        <w:rPr>
          <w:sz w:val="28"/>
          <w:szCs w:val="28"/>
          <w:lang w:val="uk-UA"/>
        </w:rPr>
        <w:t xml:space="preserve">стану </w:t>
      </w:r>
      <w:r w:rsidR="00574DBF">
        <w:rPr>
          <w:sz w:val="28"/>
          <w:szCs w:val="28"/>
          <w:lang w:val="uk-UA"/>
        </w:rPr>
        <w:t>вулиць і доріг комунальної власності</w:t>
      </w:r>
      <w:r w:rsidR="009E09D2">
        <w:rPr>
          <w:sz w:val="28"/>
          <w:szCs w:val="28"/>
          <w:lang w:val="uk-UA"/>
        </w:rPr>
        <w:t xml:space="preserve"> згідно з додатком (дода</w:t>
      </w:r>
      <w:r w:rsidR="00D35470">
        <w:rPr>
          <w:sz w:val="28"/>
          <w:szCs w:val="28"/>
          <w:lang w:val="uk-UA"/>
        </w:rPr>
        <w:t>ток1</w:t>
      </w:r>
      <w:r w:rsidR="009E09D2">
        <w:rPr>
          <w:sz w:val="28"/>
          <w:szCs w:val="28"/>
          <w:lang w:val="uk-UA"/>
        </w:rPr>
        <w:t>)</w:t>
      </w:r>
    </w:p>
    <w:p w:rsidR="00A3484F" w:rsidRDefault="00574DBF" w:rsidP="00574DB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2. Комісії </w:t>
      </w:r>
      <w:r w:rsidR="00B70226">
        <w:rPr>
          <w:sz w:val="28"/>
          <w:szCs w:val="28"/>
          <w:lang w:val="uk-UA"/>
        </w:rPr>
        <w:t xml:space="preserve"> в період </w:t>
      </w:r>
      <w:r>
        <w:rPr>
          <w:sz w:val="28"/>
          <w:szCs w:val="28"/>
          <w:lang w:val="uk-UA"/>
        </w:rPr>
        <w:t xml:space="preserve">до 24 листопада 2023 року  </w:t>
      </w:r>
      <w:r w:rsidR="009E09D2">
        <w:rPr>
          <w:sz w:val="28"/>
          <w:szCs w:val="28"/>
          <w:lang w:val="uk-UA"/>
        </w:rPr>
        <w:t xml:space="preserve">провести обстеження </w:t>
      </w:r>
      <w:r w:rsidR="00B70226">
        <w:rPr>
          <w:sz w:val="28"/>
          <w:szCs w:val="28"/>
          <w:lang w:val="uk-UA"/>
        </w:rPr>
        <w:t xml:space="preserve"> стану </w:t>
      </w:r>
      <w:r w:rsidR="007266D8">
        <w:rPr>
          <w:sz w:val="28"/>
          <w:szCs w:val="28"/>
          <w:lang w:val="uk-UA"/>
        </w:rPr>
        <w:t>вулично-дорожньої мережі</w:t>
      </w:r>
      <w:r w:rsidR="00B70226">
        <w:rPr>
          <w:sz w:val="28"/>
          <w:szCs w:val="28"/>
          <w:lang w:val="uk-UA"/>
        </w:rPr>
        <w:t>,</w:t>
      </w:r>
      <w:r w:rsidR="007266D8">
        <w:rPr>
          <w:sz w:val="28"/>
          <w:szCs w:val="28"/>
          <w:lang w:val="uk-UA"/>
        </w:rPr>
        <w:t xml:space="preserve"> </w:t>
      </w:r>
      <w:r w:rsidR="00B70226">
        <w:rPr>
          <w:sz w:val="28"/>
          <w:szCs w:val="28"/>
          <w:lang w:val="uk-UA"/>
        </w:rPr>
        <w:t xml:space="preserve"> </w:t>
      </w:r>
      <w:r w:rsidR="009E09D2">
        <w:rPr>
          <w:sz w:val="28"/>
          <w:szCs w:val="28"/>
          <w:lang w:val="uk-UA"/>
        </w:rPr>
        <w:t xml:space="preserve"> </w:t>
      </w:r>
      <w:r w:rsidR="00D35470">
        <w:rPr>
          <w:sz w:val="28"/>
          <w:szCs w:val="28"/>
          <w:lang w:val="uk-UA"/>
        </w:rPr>
        <w:t>результати обстеження оформити за формами згідно додатків 2 та 3.</w:t>
      </w:r>
    </w:p>
    <w:p w:rsidR="007266D8" w:rsidRPr="00574DBF" w:rsidRDefault="007266D8" w:rsidP="00574DB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3. Особливу увагу приділити обстеженню ділянок вулично-дорожньої мережі, що прилягають до територій закладів дошкільної та закладів загальної середньої освіти.</w:t>
      </w:r>
    </w:p>
    <w:p w:rsidR="00E1594D" w:rsidRDefault="00A3484F" w:rsidP="00A3484F">
      <w:pPr>
        <w:spacing w:after="120"/>
        <w:ind w:hanging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7266D8">
        <w:rPr>
          <w:sz w:val="28"/>
          <w:szCs w:val="28"/>
          <w:lang w:val="uk-UA"/>
        </w:rPr>
        <w:t>4</w:t>
      </w:r>
      <w:r w:rsidR="00BF5352">
        <w:rPr>
          <w:sz w:val="28"/>
          <w:szCs w:val="28"/>
          <w:lang w:val="uk-UA"/>
        </w:rPr>
        <w:t>.</w:t>
      </w:r>
      <w:r w:rsidR="009A1F99">
        <w:rPr>
          <w:sz w:val="28"/>
          <w:szCs w:val="28"/>
          <w:lang w:val="uk-UA"/>
        </w:rPr>
        <w:t xml:space="preserve"> </w:t>
      </w:r>
      <w:r w:rsidR="00E1594D">
        <w:rPr>
          <w:sz w:val="28"/>
          <w:szCs w:val="28"/>
          <w:lang w:val="uk-UA"/>
        </w:rPr>
        <w:t xml:space="preserve">Контроль за виконанням розпорядження покласти заступника міського голови з питань діяльності виконавчих органів </w:t>
      </w:r>
      <w:r w:rsidR="00D3304A">
        <w:rPr>
          <w:sz w:val="28"/>
          <w:szCs w:val="28"/>
          <w:lang w:val="uk-UA"/>
        </w:rPr>
        <w:t>згідно з розподілом обов’язків</w:t>
      </w:r>
      <w:r w:rsidR="00E1594D">
        <w:rPr>
          <w:sz w:val="28"/>
          <w:szCs w:val="28"/>
          <w:lang w:val="uk-UA"/>
        </w:rPr>
        <w:t>.</w:t>
      </w:r>
    </w:p>
    <w:p w:rsidR="00E1594D" w:rsidRDefault="00E1594D" w:rsidP="00E1594D">
      <w:pPr>
        <w:spacing w:after="120"/>
        <w:ind w:firstLine="567"/>
        <w:jc w:val="both"/>
        <w:rPr>
          <w:sz w:val="28"/>
          <w:szCs w:val="28"/>
          <w:lang w:val="uk-UA"/>
        </w:rPr>
      </w:pPr>
    </w:p>
    <w:p w:rsidR="00E2639F" w:rsidRDefault="00E2639F" w:rsidP="00E1594D">
      <w:pPr>
        <w:spacing w:after="120"/>
        <w:ind w:firstLine="567"/>
        <w:jc w:val="both"/>
        <w:rPr>
          <w:sz w:val="28"/>
          <w:szCs w:val="28"/>
          <w:lang w:val="uk-UA"/>
        </w:rPr>
      </w:pPr>
    </w:p>
    <w:p w:rsidR="00E2639F" w:rsidRDefault="00E2639F" w:rsidP="00E1594D">
      <w:pPr>
        <w:spacing w:after="120"/>
        <w:ind w:firstLine="567"/>
        <w:jc w:val="both"/>
        <w:rPr>
          <w:sz w:val="28"/>
          <w:szCs w:val="28"/>
          <w:lang w:val="uk-UA"/>
        </w:rPr>
      </w:pPr>
    </w:p>
    <w:p w:rsidR="00E2639F" w:rsidRDefault="00E2639F" w:rsidP="00E1594D">
      <w:pPr>
        <w:spacing w:after="120"/>
        <w:ind w:firstLine="567"/>
        <w:jc w:val="both"/>
        <w:rPr>
          <w:sz w:val="28"/>
          <w:szCs w:val="28"/>
          <w:lang w:val="uk-UA"/>
        </w:rPr>
      </w:pPr>
    </w:p>
    <w:p w:rsidR="00E2639F" w:rsidRDefault="00E2639F" w:rsidP="00E1594D">
      <w:pPr>
        <w:spacing w:after="120"/>
        <w:ind w:firstLine="567"/>
        <w:jc w:val="both"/>
        <w:rPr>
          <w:sz w:val="28"/>
          <w:szCs w:val="28"/>
          <w:lang w:val="uk-UA"/>
        </w:rPr>
      </w:pPr>
    </w:p>
    <w:p w:rsidR="007877D4" w:rsidRDefault="00890939" w:rsidP="00F068B9">
      <w:pPr>
        <w:spacing w:after="120"/>
        <w:ind w:firstLine="567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Міський  голова                                               Олена БУТУРЛИМ</w:t>
      </w:r>
      <w:bookmarkStart w:id="0" w:name="_GoBack"/>
      <w:bookmarkEnd w:id="0"/>
    </w:p>
    <w:sectPr w:rsidR="007877D4" w:rsidSect="00BD71D2">
      <w:pgSz w:w="11906" w:h="16838"/>
      <w:pgMar w:top="426" w:right="566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C052B9"/>
    <w:multiLevelType w:val="hybridMultilevel"/>
    <w:tmpl w:val="3F146818"/>
    <w:lvl w:ilvl="0" w:tplc="71AC5C10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553F"/>
    <w:rsid w:val="0001311D"/>
    <w:rsid w:val="000451ED"/>
    <w:rsid w:val="00064A38"/>
    <w:rsid w:val="00065AF4"/>
    <w:rsid w:val="000722AF"/>
    <w:rsid w:val="0008553F"/>
    <w:rsid w:val="000901DB"/>
    <w:rsid w:val="000919F3"/>
    <w:rsid w:val="00100125"/>
    <w:rsid w:val="00150137"/>
    <w:rsid w:val="00151CF5"/>
    <w:rsid w:val="00174DC1"/>
    <w:rsid w:val="00197F35"/>
    <w:rsid w:val="001B3F68"/>
    <w:rsid w:val="001C4464"/>
    <w:rsid w:val="001D06F7"/>
    <w:rsid w:val="001F6CDD"/>
    <w:rsid w:val="00211FFA"/>
    <w:rsid w:val="00284905"/>
    <w:rsid w:val="00293F1E"/>
    <w:rsid w:val="002B1383"/>
    <w:rsid w:val="002B480B"/>
    <w:rsid w:val="002C6B53"/>
    <w:rsid w:val="002D0124"/>
    <w:rsid w:val="002F3404"/>
    <w:rsid w:val="003350C5"/>
    <w:rsid w:val="00336600"/>
    <w:rsid w:val="003C1956"/>
    <w:rsid w:val="003F4425"/>
    <w:rsid w:val="0042186F"/>
    <w:rsid w:val="0042520B"/>
    <w:rsid w:val="004408F3"/>
    <w:rsid w:val="00440BA5"/>
    <w:rsid w:val="00493812"/>
    <w:rsid w:val="004A5F0F"/>
    <w:rsid w:val="004C0A67"/>
    <w:rsid w:val="004F0C41"/>
    <w:rsid w:val="0055695A"/>
    <w:rsid w:val="00574DBF"/>
    <w:rsid w:val="005E5198"/>
    <w:rsid w:val="005F0986"/>
    <w:rsid w:val="005F66ED"/>
    <w:rsid w:val="00644A5B"/>
    <w:rsid w:val="00657F4F"/>
    <w:rsid w:val="00672F6C"/>
    <w:rsid w:val="006A4E7D"/>
    <w:rsid w:val="007266D8"/>
    <w:rsid w:val="00753E95"/>
    <w:rsid w:val="007726C5"/>
    <w:rsid w:val="00781605"/>
    <w:rsid w:val="007877D4"/>
    <w:rsid w:val="007E1620"/>
    <w:rsid w:val="007E36AC"/>
    <w:rsid w:val="007E4B98"/>
    <w:rsid w:val="00812960"/>
    <w:rsid w:val="008341E9"/>
    <w:rsid w:val="0085108F"/>
    <w:rsid w:val="00890939"/>
    <w:rsid w:val="00894181"/>
    <w:rsid w:val="008B0192"/>
    <w:rsid w:val="008B031D"/>
    <w:rsid w:val="008C485D"/>
    <w:rsid w:val="00924965"/>
    <w:rsid w:val="00944531"/>
    <w:rsid w:val="00945004"/>
    <w:rsid w:val="00954028"/>
    <w:rsid w:val="00954D27"/>
    <w:rsid w:val="00981E6A"/>
    <w:rsid w:val="009A1F99"/>
    <w:rsid w:val="009B37E9"/>
    <w:rsid w:val="009C46C2"/>
    <w:rsid w:val="009D1DA2"/>
    <w:rsid w:val="009E09D2"/>
    <w:rsid w:val="00A04342"/>
    <w:rsid w:val="00A15A05"/>
    <w:rsid w:val="00A3484F"/>
    <w:rsid w:val="00A51C57"/>
    <w:rsid w:val="00AA00ED"/>
    <w:rsid w:val="00AC6D89"/>
    <w:rsid w:val="00AD2FFB"/>
    <w:rsid w:val="00AD643B"/>
    <w:rsid w:val="00AF1D11"/>
    <w:rsid w:val="00B103ED"/>
    <w:rsid w:val="00B43A71"/>
    <w:rsid w:val="00B70226"/>
    <w:rsid w:val="00B84B1B"/>
    <w:rsid w:val="00BB71C0"/>
    <w:rsid w:val="00BD71D2"/>
    <w:rsid w:val="00BF5352"/>
    <w:rsid w:val="00C31D28"/>
    <w:rsid w:val="00C51E4F"/>
    <w:rsid w:val="00C54BDA"/>
    <w:rsid w:val="00C85132"/>
    <w:rsid w:val="00C94C94"/>
    <w:rsid w:val="00CE3768"/>
    <w:rsid w:val="00CF5DAC"/>
    <w:rsid w:val="00D13257"/>
    <w:rsid w:val="00D17125"/>
    <w:rsid w:val="00D3304A"/>
    <w:rsid w:val="00D35470"/>
    <w:rsid w:val="00D4335F"/>
    <w:rsid w:val="00D612C2"/>
    <w:rsid w:val="00D80F8C"/>
    <w:rsid w:val="00D86BAC"/>
    <w:rsid w:val="00DF04CF"/>
    <w:rsid w:val="00DF4709"/>
    <w:rsid w:val="00DF7494"/>
    <w:rsid w:val="00E02322"/>
    <w:rsid w:val="00E1594D"/>
    <w:rsid w:val="00E237B8"/>
    <w:rsid w:val="00E2639F"/>
    <w:rsid w:val="00EE283E"/>
    <w:rsid w:val="00F03089"/>
    <w:rsid w:val="00F068B9"/>
    <w:rsid w:val="00F41BAF"/>
    <w:rsid w:val="00F64053"/>
    <w:rsid w:val="00F86265"/>
    <w:rsid w:val="00F91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F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657F4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57F4F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table" w:styleId="a3">
    <w:name w:val="Table Grid"/>
    <w:basedOn w:val="a1"/>
    <w:uiPriority w:val="39"/>
    <w:rsid w:val="001B3F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D71D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D06F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D06F7"/>
    <w:rPr>
      <w:rFonts w:ascii="Segoe UI" w:eastAsia="Times New Roman" w:hAnsi="Segoe UI" w:cs="Segoe UI"/>
      <w:sz w:val="18"/>
      <w:szCs w:val="18"/>
      <w:lang w:val="ru-RU" w:eastAsia="ru-RU"/>
    </w:rPr>
  </w:style>
  <w:style w:type="character" w:styleId="a7">
    <w:name w:val="Hyperlink"/>
    <w:basedOn w:val="a0"/>
    <w:uiPriority w:val="99"/>
    <w:semiHidden/>
    <w:unhideWhenUsed/>
    <w:rsid w:val="00D4335F"/>
    <w:rPr>
      <w:color w:val="0000FF"/>
      <w:u w:val="single"/>
    </w:rPr>
  </w:style>
  <w:style w:type="character" w:customStyle="1" w:styleId="rvts52">
    <w:name w:val="rvts52"/>
    <w:basedOn w:val="a0"/>
    <w:rsid w:val="00D4335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F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657F4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57F4F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table" w:styleId="a3">
    <w:name w:val="Table Grid"/>
    <w:basedOn w:val="a1"/>
    <w:uiPriority w:val="39"/>
    <w:rsid w:val="001B3F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D71D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D06F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D06F7"/>
    <w:rPr>
      <w:rFonts w:ascii="Segoe UI" w:eastAsia="Times New Roman" w:hAnsi="Segoe UI" w:cs="Segoe UI"/>
      <w:sz w:val="18"/>
      <w:szCs w:val="18"/>
      <w:lang w:val="ru-RU" w:eastAsia="ru-RU"/>
    </w:rPr>
  </w:style>
  <w:style w:type="character" w:styleId="a7">
    <w:name w:val="Hyperlink"/>
    <w:basedOn w:val="a0"/>
    <w:uiPriority w:val="99"/>
    <w:semiHidden/>
    <w:unhideWhenUsed/>
    <w:rsid w:val="00D4335F"/>
    <w:rPr>
      <w:color w:val="0000FF"/>
      <w:u w:val="single"/>
    </w:rPr>
  </w:style>
  <w:style w:type="character" w:customStyle="1" w:styleId="rvts52">
    <w:name w:val="rvts52"/>
    <w:basedOn w:val="a0"/>
    <w:rsid w:val="00D433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728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E0188-BEE6-48ED-9A80-431C3405B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1429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67</cp:revision>
  <cp:lastPrinted>2023-10-30T10:30:00Z</cp:lastPrinted>
  <dcterms:created xsi:type="dcterms:W3CDTF">2022-03-31T08:24:00Z</dcterms:created>
  <dcterms:modified xsi:type="dcterms:W3CDTF">2023-12-18T10:21:00Z</dcterms:modified>
</cp:coreProperties>
</file>